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3" w:rsidRPr="00412383" w:rsidRDefault="009F0DAC" w:rsidP="00412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2383">
        <w:rPr>
          <w:rFonts w:ascii="Times New Roman" w:hAnsi="Times New Roman" w:cs="Times New Roman"/>
          <w:sz w:val="32"/>
          <w:szCs w:val="32"/>
        </w:rPr>
        <w:t>СОБРАНИЕ  ДЕПУТАТОВ</w:t>
      </w:r>
    </w:p>
    <w:p w:rsidR="009F0DAC" w:rsidRPr="00412383" w:rsidRDefault="009F0DAC" w:rsidP="00412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2383">
        <w:rPr>
          <w:rFonts w:ascii="Times New Roman" w:hAnsi="Times New Roman" w:cs="Times New Roman"/>
          <w:sz w:val="32"/>
          <w:szCs w:val="32"/>
        </w:rPr>
        <w:t>БЕСЕДИНСКОГО  СЕЛЬСОВЕТА</w:t>
      </w:r>
    </w:p>
    <w:p w:rsidR="009F0DAC" w:rsidRPr="00412383" w:rsidRDefault="009F0DAC" w:rsidP="00412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2383">
        <w:rPr>
          <w:rFonts w:ascii="Times New Roman" w:hAnsi="Times New Roman" w:cs="Times New Roman"/>
          <w:sz w:val="32"/>
          <w:szCs w:val="32"/>
        </w:rPr>
        <w:t>КУРСКОГО  РАЙОНА   КУРСКОЙ  ОБЛАСТИ</w:t>
      </w:r>
    </w:p>
    <w:p w:rsidR="009F0DAC" w:rsidRPr="00412383" w:rsidRDefault="009F0DAC" w:rsidP="00412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F0DAC" w:rsidRPr="00412383" w:rsidRDefault="009F0DAC" w:rsidP="00412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412383">
        <w:rPr>
          <w:rFonts w:ascii="Times New Roman" w:hAnsi="Times New Roman" w:cs="Times New Roman"/>
          <w:sz w:val="32"/>
          <w:szCs w:val="32"/>
        </w:rPr>
        <w:t>Р Е Ш Е Н И Е</w:t>
      </w:r>
    </w:p>
    <w:p w:rsidR="009F0DAC" w:rsidRPr="00412383" w:rsidRDefault="009F0DAC" w:rsidP="004123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F0DAC" w:rsidRPr="00412383" w:rsidRDefault="009F0DAC" w:rsidP="0041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383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DE7470">
        <w:rPr>
          <w:rFonts w:ascii="Times New Roman" w:hAnsi="Times New Roman" w:cs="Times New Roman"/>
          <w:b/>
          <w:sz w:val="32"/>
          <w:szCs w:val="32"/>
        </w:rPr>
        <w:t xml:space="preserve">26 марта 2018 г. </w:t>
      </w:r>
      <w:r w:rsidR="00412383"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DE7470">
        <w:rPr>
          <w:rFonts w:ascii="Times New Roman" w:hAnsi="Times New Roman" w:cs="Times New Roman"/>
          <w:b/>
          <w:sz w:val="32"/>
          <w:szCs w:val="32"/>
        </w:rPr>
        <w:t>32-2-104</w:t>
      </w:r>
    </w:p>
    <w:p w:rsidR="009F0DAC" w:rsidRPr="00412383" w:rsidRDefault="009F0DAC" w:rsidP="0041238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383">
        <w:rPr>
          <w:rFonts w:ascii="Times New Roman" w:hAnsi="Times New Roman" w:cs="Times New Roman"/>
          <w:b/>
          <w:sz w:val="32"/>
          <w:szCs w:val="32"/>
        </w:rPr>
        <w:t>О внесении изменений в Решение Собрания депутатов Бесединского сельсовета Курского района Курской области от 12.12.2017 № 29-2-91 «О некоторых вопросах организации деятельности по противодействию коррупции»</w:t>
      </w:r>
    </w:p>
    <w:p w:rsidR="009F0DAC" w:rsidRPr="00412383" w:rsidRDefault="009F0DAC" w:rsidP="009F0DAC">
      <w:pPr>
        <w:rPr>
          <w:rFonts w:ascii="Times New Roman" w:hAnsi="Times New Roman" w:cs="Times New Roman"/>
          <w:sz w:val="28"/>
          <w:szCs w:val="28"/>
        </w:rPr>
      </w:pPr>
    </w:p>
    <w:p w:rsidR="00171C37" w:rsidRPr="00412383" w:rsidRDefault="009B4449" w:rsidP="004228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Курского района  Курской области на решение Собрания депутатов Бесединского сельсовета Курского района Курской области от 12.12.2017 №29-2-91 «О некоторых вопросах организации деятельности по противодействию коррупции» и </w:t>
      </w:r>
      <w:r w:rsidR="00171C37" w:rsidRPr="00412383">
        <w:rPr>
          <w:rFonts w:ascii="Times New Roman" w:hAnsi="Times New Roman" w:cs="Times New Roman"/>
          <w:sz w:val="28"/>
          <w:szCs w:val="28"/>
        </w:rPr>
        <w:t>в</w:t>
      </w:r>
      <w:r w:rsidRPr="0041238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03 апреля 2017 года 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4.3 статьи 12.1 Федерального закона от 25 декабря 2008 года № 273-ФЗ "О противодействии коррупции",</w:t>
      </w:r>
      <w:r w:rsidRPr="00412383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«Бесединский сельсовет» Курского района Курской области</w:t>
      </w:r>
      <w:r w:rsidR="00171C37" w:rsidRPr="00412383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Бесединск</w:t>
      </w:r>
      <w:r w:rsidR="004228A8" w:rsidRPr="00412383">
        <w:rPr>
          <w:rFonts w:ascii="Times New Roman" w:hAnsi="Times New Roman" w:cs="Times New Roman"/>
          <w:color w:val="000000"/>
          <w:sz w:val="28"/>
          <w:szCs w:val="28"/>
        </w:rPr>
        <w:t>ого сельсовета Курского района К</w:t>
      </w:r>
      <w:r w:rsidR="00171C37" w:rsidRPr="00412383">
        <w:rPr>
          <w:rFonts w:ascii="Times New Roman" w:hAnsi="Times New Roman" w:cs="Times New Roman"/>
          <w:color w:val="000000"/>
          <w:sz w:val="28"/>
          <w:szCs w:val="28"/>
        </w:rPr>
        <w:t xml:space="preserve">урской области РЕШИЛО: </w:t>
      </w:r>
    </w:p>
    <w:p w:rsidR="004228A8" w:rsidRPr="00412383" w:rsidRDefault="004228A8" w:rsidP="0042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          1. Внести изменения</w:t>
      </w:r>
      <w:r w:rsidR="00171C37" w:rsidRPr="00412383">
        <w:rPr>
          <w:rFonts w:ascii="Times New Roman" w:hAnsi="Times New Roman" w:cs="Times New Roman"/>
          <w:sz w:val="28"/>
          <w:szCs w:val="28"/>
        </w:rPr>
        <w:t xml:space="preserve"> в Положение о комиссии по урегулированию конфликта интересов муниципального образование «Бесединс</w:t>
      </w:r>
      <w:r w:rsidRPr="00412383">
        <w:rPr>
          <w:rFonts w:ascii="Times New Roman" w:hAnsi="Times New Roman" w:cs="Times New Roman"/>
          <w:sz w:val="28"/>
          <w:szCs w:val="28"/>
        </w:rPr>
        <w:t>к</w:t>
      </w:r>
      <w:r w:rsidR="00171C37" w:rsidRPr="00412383">
        <w:rPr>
          <w:rFonts w:ascii="Times New Roman" w:hAnsi="Times New Roman" w:cs="Times New Roman"/>
          <w:sz w:val="28"/>
          <w:szCs w:val="28"/>
        </w:rPr>
        <w:t>ий сельсовет» Курского района Курской области, утвержденное решением Собрания депутатов Бесединского сельсовета Курского района Курской области от 22.12.12017 №</w:t>
      </w:r>
      <w:r w:rsidRPr="00412383">
        <w:rPr>
          <w:rFonts w:ascii="Times New Roman" w:hAnsi="Times New Roman" w:cs="Times New Roman"/>
          <w:sz w:val="28"/>
          <w:szCs w:val="28"/>
        </w:rPr>
        <w:t xml:space="preserve"> </w:t>
      </w:r>
      <w:r w:rsidR="00171C37" w:rsidRPr="00412383">
        <w:rPr>
          <w:rFonts w:ascii="Times New Roman" w:hAnsi="Times New Roman" w:cs="Times New Roman"/>
          <w:sz w:val="28"/>
          <w:szCs w:val="28"/>
        </w:rPr>
        <w:t>29-2-91 «О</w:t>
      </w:r>
      <w:r w:rsidRPr="00412383">
        <w:rPr>
          <w:rFonts w:ascii="Times New Roman" w:hAnsi="Times New Roman" w:cs="Times New Roman"/>
          <w:sz w:val="28"/>
          <w:szCs w:val="28"/>
        </w:rPr>
        <w:t xml:space="preserve"> некоторых вопросах организации деятельности по противодействию коррупции»:</w:t>
      </w:r>
      <w:r w:rsidR="00171C37" w:rsidRPr="00412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45A" w:rsidRDefault="004228A8" w:rsidP="0042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       1)Название Положения изложить в новой редакции</w:t>
      </w:r>
      <w:r w:rsidR="00F6645A">
        <w:rPr>
          <w:rFonts w:ascii="Times New Roman" w:hAnsi="Times New Roman" w:cs="Times New Roman"/>
          <w:sz w:val="28"/>
          <w:szCs w:val="28"/>
        </w:rPr>
        <w:t>:</w:t>
      </w:r>
    </w:p>
    <w:p w:rsidR="00F6645A" w:rsidRDefault="004228A8" w:rsidP="00F6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«Положение о комиссии по урегулированию конфликта интересов лиц, замещающих муниципальные должности </w:t>
      </w:r>
      <w:r w:rsidR="00F664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383">
        <w:rPr>
          <w:rFonts w:ascii="Times New Roman" w:hAnsi="Times New Roman" w:cs="Times New Roman"/>
          <w:sz w:val="28"/>
          <w:szCs w:val="28"/>
        </w:rPr>
        <w:t xml:space="preserve"> «Бесединский сельсовет» Курского района Курской области».</w:t>
      </w:r>
    </w:p>
    <w:p w:rsidR="00F6645A" w:rsidRDefault="00F6645A" w:rsidP="00F66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28A8" w:rsidRPr="00412383">
        <w:rPr>
          <w:rFonts w:ascii="Times New Roman" w:hAnsi="Times New Roman" w:cs="Times New Roman"/>
          <w:sz w:val="28"/>
          <w:szCs w:val="28"/>
        </w:rPr>
        <w:t xml:space="preserve">  2) Пункт 4 Положения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28A8" w:rsidRPr="00412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3F" w:rsidRDefault="004228A8" w:rsidP="0017553F">
      <w:pPr>
        <w:ind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«</w:t>
      </w:r>
      <w:r w:rsidR="0017553F" w:rsidRPr="00AB55AF">
        <w:rPr>
          <w:rFonts w:ascii="Times New Roman" w:hAnsi="Times New Roman" w:cs="Times New Roman"/>
          <w:i/>
          <w:sz w:val="28"/>
          <w:szCs w:val="28"/>
        </w:rPr>
        <w:t xml:space="preserve">4. Комиссия состоит из 7 членов. </w:t>
      </w:r>
      <w:r w:rsidR="0017553F" w:rsidRPr="00AB55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состав комиссии входят: </w:t>
      </w:r>
      <w:r w:rsidR="0017553F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Бесединского сельсовета Курского </w:t>
      </w:r>
      <w:r w:rsidR="0017553F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(председатель комиссии), должностное лицо кадровой службы Администрации Бесединского сельсовета Курского района, ответственное за работу по профилактике коррупционных и иных правонарушений (секретарь комиссии),</w:t>
      </w:r>
      <w:r w:rsidR="0017553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17553F" w:rsidRPr="00412383">
        <w:rPr>
          <w:rFonts w:ascii="Times New Roman" w:hAnsi="Times New Roman" w:cs="Times New Roman"/>
          <w:i/>
          <w:color w:val="000000"/>
          <w:sz w:val="28"/>
          <w:szCs w:val="28"/>
        </w:rPr>
        <w:t>депутаты Собрания депутатов Бесединского сельсовета Курского района Курской области,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17553F" w:rsidRPr="0017553F" w:rsidRDefault="0017553F" w:rsidP="006F0D70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755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органа может принять решение о включении в состав комиссии:</w:t>
      </w:r>
      <w:r w:rsidR="006F0D7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общественной организации ветеранов, созданной в </w:t>
      </w:r>
      <w:r w:rsidR="006F0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органе;</w:t>
      </w:r>
    </w:p>
    <w:p w:rsidR="0017553F" w:rsidRPr="006F0D70" w:rsidRDefault="0017553F" w:rsidP="006F0D7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муниципальном органе.</w:t>
      </w:r>
    </w:p>
    <w:p w:rsidR="0017553F" w:rsidRPr="0017553F" w:rsidRDefault="0017553F" w:rsidP="0017553F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3) пункт 6 изложить в новой редакции: 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«6. Заседание Комиссии считается правомочным, если на нем присутствует </w:t>
      </w:r>
      <w:r w:rsidR="00AC2FEB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третей от общего числа членов комиссии</w:t>
      </w:r>
      <w:r w:rsidRPr="00412383">
        <w:rPr>
          <w:rFonts w:ascii="Times New Roman" w:hAnsi="Times New Roman" w:cs="Times New Roman"/>
          <w:sz w:val="28"/>
          <w:szCs w:val="28"/>
        </w:rPr>
        <w:t>.</w:t>
      </w:r>
    </w:p>
    <w:p w:rsidR="00AC2FEB" w:rsidRDefault="00AC2FEB" w:rsidP="00AC2FEB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AF">
        <w:rPr>
          <w:rFonts w:ascii="Times New Roman" w:hAnsi="Times New Roman" w:cs="Times New Roman"/>
          <w:i/>
          <w:sz w:val="28"/>
          <w:szCs w:val="28"/>
        </w:rPr>
        <w:t xml:space="preserve">Основаниями для проведения заседания комиссии является: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материалов проверки, свидетельствующих: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</w:p>
    <w:p w:rsidR="00AC2FEB" w:rsidRPr="00AB55AF" w:rsidRDefault="00AC2FEB" w:rsidP="00AC2FEB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Pr="00CF3C8D">
        <w:rPr>
          <w:rFonts w:ascii="Times New Roman" w:hAnsi="Times New Roman" w:cs="Times New Roman"/>
          <w:i/>
          <w:sz w:val="28"/>
          <w:szCs w:val="28"/>
        </w:rPr>
        <w:t xml:space="preserve">лицом, замещающих муниципальные </w:t>
      </w:r>
      <w:r w:rsidRPr="00CF3C8D">
        <w:rPr>
          <w:rFonts w:ascii="Times New Roman" w:hAnsi="Times New Roman" w:cs="Times New Roman"/>
          <w:sz w:val="28"/>
          <w:szCs w:val="28"/>
        </w:rPr>
        <w:t>должности</w:t>
      </w: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 или неполных сведений, предусмотренных подпунктом "а" пункта 1 названного Положения;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</w:t>
      </w:r>
      <w:r w:rsidRPr="00CF3C8D">
        <w:rPr>
          <w:rFonts w:ascii="Times New Roman" w:hAnsi="Times New Roman" w:cs="Times New Roman"/>
          <w:i/>
          <w:sz w:val="28"/>
          <w:szCs w:val="28"/>
        </w:rPr>
        <w:t xml:space="preserve">лицом, замещающих муниципальные </w:t>
      </w:r>
      <w:r w:rsidRPr="00CF3C8D">
        <w:rPr>
          <w:rFonts w:ascii="Times New Roman" w:hAnsi="Times New Roman" w:cs="Times New Roman"/>
          <w:sz w:val="28"/>
          <w:szCs w:val="28"/>
        </w:rPr>
        <w:t>должности</w:t>
      </w: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AC2FEB" w:rsidRDefault="00AC2FEB" w:rsidP="00AC2F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</w:t>
      </w:r>
      <w:r>
        <w:rPr>
          <w:rFonts w:ascii="Times New Roman" w:hAnsi="Times New Roman" w:cs="Times New Roman"/>
          <w:i/>
          <w:sz w:val="28"/>
          <w:szCs w:val="28"/>
        </w:rPr>
        <w:t>замещающего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мер по предупреждению коррупции;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материалов проверки, свидетельствующих о представлении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C2FEB" w:rsidRPr="00AB55AF" w:rsidRDefault="00AC2FEB" w:rsidP="00AC2F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уведомление коммерческой или некоммерческой организации о заключении</w:t>
      </w:r>
      <w:r w:rsidR="0036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замещения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муниципаном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При поступлении вышеуказанного уведомления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Заседания комиссии проводятся в отсутствие присутствии лица, замещающего муниципальную должность,  в следующих случаях: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</w:t>
      </w:r>
      <w:r w:rsidR="00412383" w:rsidRPr="00412383">
        <w:rPr>
          <w:rFonts w:ascii="Times New Roman" w:hAnsi="Times New Roman" w:cs="Times New Roman"/>
          <w:sz w:val="28"/>
          <w:szCs w:val="28"/>
        </w:rPr>
        <w:t>.</w:t>
      </w:r>
    </w:p>
    <w:p w:rsidR="00412383" w:rsidRPr="00412383" w:rsidRDefault="00412383" w:rsidP="00F6645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      </w:t>
      </w:r>
      <w:r w:rsidR="00F6645A">
        <w:rPr>
          <w:rFonts w:ascii="Times New Roman" w:hAnsi="Times New Roman" w:cs="Times New Roman"/>
          <w:sz w:val="28"/>
          <w:szCs w:val="28"/>
        </w:rPr>
        <w:t xml:space="preserve">  4) </w:t>
      </w:r>
      <w:r w:rsidRPr="00412383">
        <w:rPr>
          <w:rFonts w:ascii="Times New Roman" w:hAnsi="Times New Roman" w:cs="Times New Roman"/>
          <w:sz w:val="28"/>
          <w:szCs w:val="28"/>
        </w:rPr>
        <w:t>Название комиссии изложить в новой редакции:</w:t>
      </w:r>
      <w:r w:rsidRPr="004123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«</w:t>
      </w:r>
      <w:r w:rsidRPr="00412383">
        <w:rPr>
          <w:rFonts w:ascii="Times New Roman" w:hAnsi="Times New Roman" w:cs="Times New Roman"/>
          <w:sz w:val="28"/>
          <w:szCs w:val="28"/>
        </w:rPr>
        <w:t>Состав комиссии</w:t>
      </w:r>
      <w:r w:rsidRPr="0041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383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лиц, замещающих муниципальные должности </w:t>
      </w:r>
      <w:r w:rsidR="00F664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2383">
        <w:rPr>
          <w:rFonts w:ascii="Times New Roman" w:hAnsi="Times New Roman" w:cs="Times New Roman"/>
          <w:sz w:val="28"/>
          <w:szCs w:val="28"/>
        </w:rPr>
        <w:t xml:space="preserve"> «Бесединский сельсовет» Курского района Курской области</w:t>
      </w:r>
      <w:r w:rsidR="00F6645A">
        <w:rPr>
          <w:rFonts w:ascii="Times New Roman" w:hAnsi="Times New Roman" w:cs="Times New Roman"/>
          <w:sz w:val="28"/>
          <w:szCs w:val="28"/>
        </w:rPr>
        <w:t>»</w:t>
      </w:r>
    </w:p>
    <w:p w:rsidR="004228A8" w:rsidRDefault="004228A8" w:rsidP="00F6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5A" w:rsidRDefault="00F6645A" w:rsidP="00F66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45A" w:rsidRPr="00412383" w:rsidRDefault="00DE7470" w:rsidP="00DE7470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  <w:t>Калугина Л.М.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141DE" w:rsidRDefault="00A141DE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141DE" w:rsidRDefault="00A141DE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F0D70" w:rsidRDefault="006F0D70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F0D70" w:rsidRDefault="006F0D70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F0D70" w:rsidRDefault="006F0D70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60BFD" w:rsidRDefault="00360BFD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60BFD" w:rsidRDefault="00360BFD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60BFD" w:rsidRDefault="00360BFD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60BFD" w:rsidRDefault="00360BFD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F0D70" w:rsidRDefault="006F0D70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Бесединского сельсовета Курского района Курской области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от 22.12. 2017г. N 29-2-91</w:t>
      </w:r>
    </w:p>
    <w:p w:rsidR="004228A8" w:rsidRPr="00412383" w:rsidRDefault="004228A8" w:rsidP="004228A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664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2383">
        <w:rPr>
          <w:rFonts w:ascii="Times New Roman" w:hAnsi="Times New Roman" w:cs="Times New Roman"/>
          <w:sz w:val="28"/>
          <w:szCs w:val="28"/>
        </w:rPr>
        <w:t xml:space="preserve">   с внесенными изменениями</w:t>
      </w:r>
    </w:p>
    <w:p w:rsidR="004228A8" w:rsidRPr="00F6645A" w:rsidRDefault="004228A8" w:rsidP="00F6645A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                                                                                       </w:t>
      </w:r>
      <w:r w:rsidR="00F6645A"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 о комиссии по урегулированию конфликта интересов лиц, замещающих муниципальные должности </w:t>
      </w:r>
      <w:r w:rsidR="00F6645A" w:rsidRPr="00F6645A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«Бесединский сельсовет» Курского района Курской области</w:t>
      </w:r>
    </w:p>
    <w:p w:rsidR="00F6645A" w:rsidRDefault="00F6645A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«Бесединский сельсовет» Курского района Курской области, решениями Собрания депутатов Бесединского сельсовета Курского района Курской области, а также настоящим Положением.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3. К ведению Комиссии относится рассмотрение уведомлений лиц, замещающих муниципальные должности муниципального образования «Бесединский сельсовет» Курского района Курской области в том числе Главой Бесединского сельсовета Курского района, депутатами Собрания  депутатов Бесединского сельсовета 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41238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12383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6F0D70" w:rsidRPr="006F0D70" w:rsidRDefault="004228A8" w:rsidP="006F0D70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B4C" w:rsidRPr="00AB55AF">
        <w:rPr>
          <w:rFonts w:ascii="Times New Roman" w:hAnsi="Times New Roman" w:cs="Times New Roman"/>
          <w:i/>
          <w:sz w:val="28"/>
          <w:szCs w:val="28"/>
        </w:rPr>
        <w:t xml:space="preserve">4. Комиссия состоит из 7 членов. </w:t>
      </w:r>
      <w:r w:rsidR="00AB5B4C" w:rsidRPr="00AB55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состав комиссии входят: </w:t>
      </w:r>
      <w:r w:rsidR="00374B93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Бесединского сельсовета Курского района (председатель комиссии), должностное лицо кадровой службы Администрации Бесединского сельсовета Курского района, ответственное за работу по профилактике коррупционных и иных правонарушений (секретарь комиссии),</w:t>
      </w:r>
      <w:r w:rsidR="0017553F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AB5B4C" w:rsidRPr="00412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депутаты Собрания депутатов Бесединского сельсовета </w:t>
      </w:r>
      <w:r w:rsidR="00AB5B4C" w:rsidRPr="0041238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Курского района Курской области,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службой. </w:t>
      </w:r>
      <w:r w:rsidR="006F0D70"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 органа может принять решение о включении в состав комиссии:</w:t>
      </w:r>
      <w:r w:rsidR="006F0D7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F0D70"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общественной организации ветеранов, созданной в </w:t>
      </w:r>
      <w:r w:rsidR="006F0D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6F0D70"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органе;</w:t>
      </w:r>
      <w:r w:rsidR="006F0D70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6F0D70" w:rsidRPr="0017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муниципальном органе.</w:t>
      </w:r>
    </w:p>
    <w:p w:rsidR="00AB5B4C" w:rsidRPr="0017553F" w:rsidRDefault="00AB5B4C" w:rsidP="0017553F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Комиссия состоит из председателя Комиссии, его заместителя, секретаря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28A8" w:rsidRPr="00412383" w:rsidRDefault="004228A8" w:rsidP="00AB5B4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определяется решением Собрания депутатов Бесединского сельсовета Курского района Курской области. В случае окончания срока полномочий одного из лиц, замещающего муниципальную должность, входящего в состав комиссии, состав комиссии переутверждается. </w:t>
      </w:r>
    </w:p>
    <w:p w:rsidR="00CF3C8D" w:rsidRDefault="00AB5B4C" w:rsidP="00CF3C8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AF">
        <w:rPr>
          <w:rFonts w:ascii="Times New Roman" w:hAnsi="Times New Roman" w:cs="Times New Roman"/>
          <w:i/>
          <w:sz w:val="28"/>
          <w:szCs w:val="28"/>
        </w:rPr>
        <w:t xml:space="preserve">6. Заседание Комиссии считается правомочным, если на нем присутствует </w:t>
      </w:r>
      <w:r w:rsidR="00AB55AF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двух третей от общего числа членов комиссии</w:t>
      </w:r>
      <w:r w:rsidRPr="00AB55AF">
        <w:rPr>
          <w:rFonts w:ascii="Times New Roman" w:hAnsi="Times New Roman" w:cs="Times New Roman"/>
          <w:i/>
          <w:sz w:val="28"/>
          <w:szCs w:val="28"/>
        </w:rPr>
        <w:t>.</w:t>
      </w:r>
      <w:r w:rsidR="00AB55AF" w:rsidRPr="00AB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5AF">
        <w:rPr>
          <w:rFonts w:ascii="Times New Roman" w:hAnsi="Times New Roman" w:cs="Times New Roman"/>
          <w:i/>
          <w:sz w:val="28"/>
          <w:szCs w:val="28"/>
        </w:rPr>
        <w:t>Основаниями для проведения заседания комиссии является</w:t>
      </w:r>
      <w:r w:rsidR="00AB55AF" w:rsidRPr="00AB55AF">
        <w:rPr>
          <w:rFonts w:ascii="Times New Roman" w:hAnsi="Times New Roman" w:cs="Times New Roman"/>
          <w:i/>
          <w:sz w:val="28"/>
          <w:szCs w:val="28"/>
        </w:rPr>
        <w:t>:</w:t>
      </w:r>
      <w:r w:rsidRPr="00AB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5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AB55AF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руководителем </w:t>
      </w:r>
      <w:r w:rsidR="00C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B55AF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материалов проверки, свидетельствующих:</w:t>
      </w:r>
      <w:r w:rsidR="00CF3C8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</w:p>
    <w:p w:rsidR="00AB55AF" w:rsidRPr="00AB55AF" w:rsidRDefault="00AB55AF" w:rsidP="00CF3C8D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 w:rsidR="00CF3C8D" w:rsidRPr="00CF3C8D">
        <w:rPr>
          <w:rFonts w:ascii="Times New Roman" w:hAnsi="Times New Roman" w:cs="Times New Roman"/>
          <w:i/>
          <w:sz w:val="28"/>
          <w:szCs w:val="28"/>
        </w:rPr>
        <w:t xml:space="preserve">лицом, замещающих муниципальные </w:t>
      </w:r>
      <w:r w:rsidR="00CF3C8D" w:rsidRPr="00CF3C8D">
        <w:rPr>
          <w:rFonts w:ascii="Times New Roman" w:hAnsi="Times New Roman" w:cs="Times New Roman"/>
          <w:sz w:val="28"/>
          <w:szCs w:val="28"/>
        </w:rPr>
        <w:t>должности</w:t>
      </w:r>
      <w:r w:rsidR="00CF3C8D"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 или неполных сведений, предусмотренных подпунктом "а" пункта 1 названного Положения;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</w:t>
      </w:r>
      <w:r w:rsidR="00CF3C8D" w:rsidRPr="00CF3C8D">
        <w:rPr>
          <w:rFonts w:ascii="Times New Roman" w:hAnsi="Times New Roman" w:cs="Times New Roman"/>
          <w:i/>
          <w:sz w:val="28"/>
          <w:szCs w:val="28"/>
        </w:rPr>
        <w:t xml:space="preserve">лицом, замещающих муниципальные </w:t>
      </w:r>
      <w:r w:rsidR="00CF3C8D" w:rsidRPr="00CF3C8D">
        <w:rPr>
          <w:rFonts w:ascii="Times New Roman" w:hAnsi="Times New Roman" w:cs="Times New Roman"/>
          <w:sz w:val="28"/>
          <w:szCs w:val="28"/>
        </w:rPr>
        <w:t>должности</w:t>
      </w:r>
      <w:r w:rsidR="00CF3C8D"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должностному лицу кадровой службы, ответственному за работу по профилактике коррупционных и иных правонарушений, в порядке, установленном нормативным правовым актом: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</w:t>
      </w:r>
      <w:r w:rsidR="00CF3C8D">
        <w:rPr>
          <w:rFonts w:ascii="Times New Roman" w:hAnsi="Times New Roman" w:cs="Times New Roman"/>
          <w:i/>
          <w:sz w:val="28"/>
          <w:szCs w:val="28"/>
        </w:rPr>
        <w:t>замещающего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</w:t>
      </w:r>
      <w:r w:rsidR="0001381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люченную в перечень должностей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AC2F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руководителя </w:t>
      </w:r>
      <w:r w:rsidR="00C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или любого члена комиссии, касающееся обеспечения соблюдения требований к служебному поведению и (или) требований об урегулировании конфликта интересов либо осуществления в </w:t>
      </w:r>
      <w:r w:rsidR="00AC2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 мер по предупреждению коррупции;</w:t>
      </w:r>
    </w:p>
    <w:p w:rsidR="00AB55AF" w:rsidRPr="00AB55AF" w:rsidRDefault="00AB55AF" w:rsidP="00AB55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руководителем </w:t>
      </w:r>
      <w:r w:rsidR="00C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F3C8D"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проверки, свидетельствующих о представлении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B5B4C" w:rsidRPr="00AB55AF" w:rsidRDefault="00AB55AF" w:rsidP="00CF3C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уведомление коммерческой или некоммер</w:t>
      </w:r>
      <w:r w:rsidR="00360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организации о заключении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входили в его должностные (служебные) обязанности, исполняемые во время замещения должности в </w:t>
      </w:r>
      <w:r w:rsidR="00CF3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AC2FEB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CF3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Pr="00AB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="00CF3C8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При поступлении вышеуказанн</w:t>
      </w:r>
      <w:r w:rsidR="00CF3C8D">
        <w:rPr>
          <w:rFonts w:ascii="Times New Roman" w:hAnsi="Times New Roman" w:cs="Times New Roman"/>
          <w:i/>
          <w:sz w:val="28"/>
          <w:szCs w:val="28"/>
        </w:rPr>
        <w:t xml:space="preserve">ых оснований </w:t>
      </w:r>
      <w:r w:rsidRPr="00412383">
        <w:rPr>
          <w:rFonts w:ascii="Times New Roman" w:hAnsi="Times New Roman" w:cs="Times New Roman"/>
          <w:i/>
          <w:sz w:val="28"/>
          <w:szCs w:val="28"/>
        </w:rPr>
        <w:t>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Заседание комиссии проводится в присутствии лица, замещающего муниципальную должность, в отношении которого рассматривается вопрос,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О намерении лично присутствовать на заседании комиссии данное лицо указывает в уведомлении.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Заседания комиссии проводятся в отсутствие присутствии лица, замещающего муниципальную должность,  в следующих случаях:</w:t>
      </w:r>
    </w:p>
    <w:p w:rsidR="00AB5B4C" w:rsidRPr="00412383" w:rsidRDefault="00AB5B4C" w:rsidP="00AB5B4C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а) если в уведомлении, не содержится указания о намерении лично присутствовать на заседании комиссии;</w:t>
      </w:r>
    </w:p>
    <w:p w:rsidR="00AB5B4C" w:rsidRPr="00412383" w:rsidRDefault="00AB5B4C" w:rsidP="00AB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2383">
        <w:rPr>
          <w:rFonts w:ascii="Times New Roman" w:hAnsi="Times New Roman" w:cs="Times New Roman"/>
          <w:i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28A8" w:rsidRPr="00412383" w:rsidRDefault="004228A8" w:rsidP="00AB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4228A8" w:rsidRPr="00412383" w:rsidRDefault="004228A8" w:rsidP="004228A8">
      <w:pPr>
        <w:pStyle w:val="a7"/>
        <w:spacing w:after="0"/>
        <w:ind w:firstLine="709"/>
        <w:jc w:val="both"/>
        <w:rPr>
          <w:sz w:val="28"/>
          <w:szCs w:val="28"/>
        </w:rPr>
      </w:pPr>
      <w:r w:rsidRPr="00412383">
        <w:rPr>
          <w:sz w:val="28"/>
          <w:szCs w:val="28"/>
        </w:rPr>
        <w:t xml:space="preserve">10. По итогам рассмотрения уведомлений о возникновении личной </w:t>
      </w:r>
      <w:r w:rsidRPr="00412383">
        <w:rPr>
          <w:sz w:val="28"/>
          <w:szCs w:val="28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4228A8" w:rsidRPr="00412383" w:rsidRDefault="004228A8" w:rsidP="004228A8">
      <w:pPr>
        <w:pStyle w:val="a7"/>
        <w:spacing w:after="0"/>
        <w:ind w:firstLine="709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228A8" w:rsidRPr="00412383" w:rsidRDefault="004228A8" w:rsidP="004228A8">
      <w:pPr>
        <w:pStyle w:val="a7"/>
        <w:spacing w:after="0"/>
        <w:ind w:firstLine="720"/>
        <w:jc w:val="both"/>
        <w:rPr>
          <w:sz w:val="28"/>
          <w:szCs w:val="28"/>
        </w:rPr>
      </w:pPr>
      <w:r w:rsidRPr="00412383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12. В протоколе заседания комиссии указываются: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4228A8" w:rsidRPr="00412383" w:rsidRDefault="004228A8" w:rsidP="0042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228A8" w:rsidRPr="00412383" w:rsidRDefault="004228A8" w:rsidP="004228A8">
      <w:pPr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br w:type="page"/>
      </w:r>
    </w:p>
    <w:p w:rsidR="00412383" w:rsidRPr="00412383" w:rsidRDefault="00412383" w:rsidP="004123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12383" w:rsidRPr="00412383" w:rsidRDefault="00412383" w:rsidP="004123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412383" w:rsidRPr="00412383" w:rsidRDefault="00412383" w:rsidP="004123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Бесединского сельсовета Курского района Курской области</w:t>
      </w:r>
    </w:p>
    <w:p w:rsidR="00412383" w:rsidRPr="00412383" w:rsidRDefault="00412383" w:rsidP="0041238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от 22.12. 2017г. N 29-2-91</w:t>
      </w:r>
    </w:p>
    <w:p w:rsidR="00412383" w:rsidRPr="00412383" w:rsidRDefault="00412383" w:rsidP="00412383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 внесенными изменениями</w:t>
      </w:r>
    </w:p>
    <w:p w:rsidR="00412383" w:rsidRPr="00412383" w:rsidRDefault="00412383" w:rsidP="004123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383" w:rsidRPr="00F6645A" w:rsidRDefault="00412383" w:rsidP="004123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Состав                                                                                                                                   комиссии по урегулированию конфликта интересов лиц, замещающих муниципальные должности </w:t>
      </w:r>
      <w:r w:rsidR="00F6645A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 w:rsidRPr="00F6645A">
        <w:rPr>
          <w:rFonts w:ascii="Times New Roman" w:hAnsi="Times New Roman" w:cs="Times New Roman"/>
          <w:b/>
          <w:i/>
          <w:sz w:val="28"/>
          <w:szCs w:val="28"/>
        </w:rPr>
        <w:t xml:space="preserve"> «Бесединский сельсовет» Курского района Курской области</w:t>
      </w:r>
    </w:p>
    <w:p w:rsidR="00412383" w:rsidRPr="00412383" w:rsidRDefault="00412383" w:rsidP="004123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383" w:rsidRPr="00412383" w:rsidRDefault="00412383" w:rsidP="004123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r w:rsidR="00AC2FEB">
        <w:rPr>
          <w:rFonts w:ascii="Times New Roman" w:hAnsi="Times New Roman" w:cs="Times New Roman"/>
          <w:sz w:val="28"/>
          <w:szCs w:val="28"/>
        </w:rPr>
        <w:t>Андросова Любовь Павловна</w:t>
      </w:r>
      <w:r w:rsidRPr="00412383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AC2FE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12383">
        <w:rPr>
          <w:rFonts w:ascii="Times New Roman" w:hAnsi="Times New Roman" w:cs="Times New Roman"/>
          <w:sz w:val="28"/>
          <w:szCs w:val="28"/>
        </w:rPr>
        <w:t xml:space="preserve"> Бесединского сельсовета Курского района Курской области;</w:t>
      </w:r>
    </w:p>
    <w:p w:rsidR="00AC2FEB" w:rsidRDefault="00412383" w:rsidP="00AC2F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  <w:r w:rsidR="00AC2FEB" w:rsidRPr="00412383">
        <w:rPr>
          <w:rFonts w:ascii="Times New Roman" w:hAnsi="Times New Roman" w:cs="Times New Roman"/>
          <w:sz w:val="28"/>
          <w:szCs w:val="28"/>
        </w:rPr>
        <w:t xml:space="preserve">Конорева Галина Егоровна – депутат Собрания депутатов Бесединского сельсовета Курского района Курской области </w:t>
      </w:r>
    </w:p>
    <w:p w:rsidR="00412383" w:rsidRPr="00412383" w:rsidRDefault="00412383" w:rsidP="00AC2FE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 w:rsidR="00AC2FEB" w:rsidRPr="00412383">
        <w:rPr>
          <w:rFonts w:ascii="Times New Roman" w:hAnsi="Times New Roman" w:cs="Times New Roman"/>
          <w:sz w:val="28"/>
          <w:szCs w:val="28"/>
        </w:rPr>
        <w:t>Тюхова Татьяна Ивановна – заместитель Главы Администрации Бесединского сельсовета Курского района по общим вопросам;</w:t>
      </w:r>
    </w:p>
    <w:p w:rsidR="00412383" w:rsidRPr="00412383" w:rsidRDefault="00412383" w:rsidP="004123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12383" w:rsidRPr="00412383" w:rsidRDefault="00412383" w:rsidP="004123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- </w:t>
      </w:r>
      <w:r w:rsidR="0017553F">
        <w:rPr>
          <w:rFonts w:ascii="Times New Roman" w:hAnsi="Times New Roman" w:cs="Times New Roman"/>
          <w:sz w:val="28"/>
          <w:szCs w:val="28"/>
        </w:rPr>
        <w:t>Еремина Нина Михайловна</w:t>
      </w:r>
      <w:r w:rsidRPr="00412383">
        <w:rPr>
          <w:rFonts w:ascii="Times New Roman" w:hAnsi="Times New Roman" w:cs="Times New Roman"/>
          <w:sz w:val="28"/>
          <w:szCs w:val="28"/>
        </w:rPr>
        <w:t xml:space="preserve"> – депутат Собрания депутатов Бесединского сельсовета Курского района Курской области;</w:t>
      </w:r>
    </w:p>
    <w:p w:rsidR="00412383" w:rsidRPr="00412383" w:rsidRDefault="00412383" w:rsidP="004123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>- Еськов Сергей Владимирович - депутат Собрания депутатов Бесединского сельсовета Курского района Курской области;</w:t>
      </w:r>
    </w:p>
    <w:p w:rsidR="0017553F" w:rsidRDefault="0017553F" w:rsidP="004123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Калугина Людмила Михайловна – директор МКУК «Бесединский ЦДК» Курского района Курской области</w:t>
      </w:r>
    </w:p>
    <w:p w:rsidR="00412383" w:rsidRPr="00412383" w:rsidRDefault="00412383" w:rsidP="0041238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383">
        <w:rPr>
          <w:rFonts w:ascii="Times New Roman" w:hAnsi="Times New Roman" w:cs="Times New Roman"/>
          <w:sz w:val="28"/>
          <w:szCs w:val="28"/>
        </w:rPr>
        <w:t xml:space="preserve">- </w:t>
      </w:r>
      <w:r w:rsidR="0017553F">
        <w:rPr>
          <w:rFonts w:ascii="Times New Roman" w:hAnsi="Times New Roman" w:cs="Times New Roman"/>
          <w:sz w:val="28"/>
          <w:szCs w:val="28"/>
        </w:rPr>
        <w:t>Боровлев Валерий Николаевич</w:t>
      </w:r>
      <w:r w:rsidRPr="00412383">
        <w:rPr>
          <w:rFonts w:ascii="Times New Roman" w:hAnsi="Times New Roman" w:cs="Times New Roman"/>
          <w:sz w:val="28"/>
          <w:szCs w:val="28"/>
        </w:rPr>
        <w:t xml:space="preserve"> – </w:t>
      </w:r>
      <w:r w:rsidR="0017553F">
        <w:rPr>
          <w:rFonts w:ascii="Times New Roman" w:hAnsi="Times New Roman" w:cs="Times New Roman"/>
          <w:sz w:val="28"/>
          <w:szCs w:val="28"/>
        </w:rPr>
        <w:t>председатель Совета ветеранов Бесединского сельсовета Курского района.</w:t>
      </w:r>
    </w:p>
    <w:p w:rsidR="00412383" w:rsidRPr="001E5CFE" w:rsidRDefault="00412383" w:rsidP="00412383">
      <w:pPr>
        <w:rPr>
          <w:rFonts w:ascii="Arial" w:hAnsi="Arial" w:cs="Arial"/>
          <w:sz w:val="24"/>
          <w:szCs w:val="24"/>
        </w:rPr>
      </w:pPr>
    </w:p>
    <w:sectPr w:rsidR="00412383" w:rsidRPr="001E5CFE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73" w:rsidRDefault="00264173" w:rsidP="004228A8">
      <w:pPr>
        <w:spacing w:after="0" w:line="240" w:lineRule="auto"/>
      </w:pPr>
      <w:r>
        <w:separator/>
      </w:r>
    </w:p>
  </w:endnote>
  <w:endnote w:type="continuationSeparator" w:id="0">
    <w:p w:rsidR="00264173" w:rsidRDefault="00264173" w:rsidP="0042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73" w:rsidRDefault="00264173" w:rsidP="004228A8">
      <w:pPr>
        <w:spacing w:after="0" w:line="240" w:lineRule="auto"/>
      </w:pPr>
      <w:r>
        <w:separator/>
      </w:r>
    </w:p>
  </w:footnote>
  <w:footnote w:type="continuationSeparator" w:id="0">
    <w:p w:rsidR="00264173" w:rsidRDefault="00264173" w:rsidP="00422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DAC"/>
    <w:rsid w:val="0001381E"/>
    <w:rsid w:val="001032D4"/>
    <w:rsid w:val="00171C37"/>
    <w:rsid w:val="0017553F"/>
    <w:rsid w:val="001F2D93"/>
    <w:rsid w:val="00264173"/>
    <w:rsid w:val="00360BFD"/>
    <w:rsid w:val="00374B93"/>
    <w:rsid w:val="00412383"/>
    <w:rsid w:val="004228A8"/>
    <w:rsid w:val="00442495"/>
    <w:rsid w:val="004667EC"/>
    <w:rsid w:val="005A3B12"/>
    <w:rsid w:val="005F7DBA"/>
    <w:rsid w:val="006B2AA7"/>
    <w:rsid w:val="006C1642"/>
    <w:rsid w:val="006F0D70"/>
    <w:rsid w:val="0078783D"/>
    <w:rsid w:val="00887046"/>
    <w:rsid w:val="009154D8"/>
    <w:rsid w:val="00940FF0"/>
    <w:rsid w:val="009B4449"/>
    <w:rsid w:val="009E406E"/>
    <w:rsid w:val="009F0DAC"/>
    <w:rsid w:val="00A13483"/>
    <w:rsid w:val="00A141DE"/>
    <w:rsid w:val="00A53C58"/>
    <w:rsid w:val="00AB55AF"/>
    <w:rsid w:val="00AB5B4C"/>
    <w:rsid w:val="00AC2FEB"/>
    <w:rsid w:val="00B15C67"/>
    <w:rsid w:val="00C27D7D"/>
    <w:rsid w:val="00CF3C8D"/>
    <w:rsid w:val="00D009B4"/>
    <w:rsid w:val="00D61512"/>
    <w:rsid w:val="00DE7470"/>
    <w:rsid w:val="00F2061E"/>
    <w:rsid w:val="00F6645A"/>
    <w:rsid w:val="00F668BB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0D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28A8"/>
  </w:style>
  <w:style w:type="paragraph" w:styleId="a5">
    <w:name w:val="footer"/>
    <w:basedOn w:val="a"/>
    <w:link w:val="a6"/>
    <w:uiPriority w:val="99"/>
    <w:semiHidden/>
    <w:unhideWhenUsed/>
    <w:rsid w:val="00422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28A8"/>
  </w:style>
  <w:style w:type="paragraph" w:styleId="a7">
    <w:name w:val="Body Text"/>
    <w:basedOn w:val="a"/>
    <w:link w:val="a8"/>
    <w:semiHidden/>
    <w:rsid w:val="004228A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228A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AB5B4C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AB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E334-1E1E-46D0-930A-587B5EC0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2019-01-17T12:15:00Z</cp:lastPrinted>
  <dcterms:created xsi:type="dcterms:W3CDTF">2018-02-14T06:54:00Z</dcterms:created>
  <dcterms:modified xsi:type="dcterms:W3CDTF">2019-12-18T08:43:00Z</dcterms:modified>
</cp:coreProperties>
</file>